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B16D" w14:textId="77777777" w:rsidR="00F7316B" w:rsidRPr="00643158" w:rsidRDefault="00F7316B" w:rsidP="00F7316B">
      <w:pPr>
        <w:rPr>
          <w:rFonts w:ascii="Times New Roman" w:hAnsi="Times New Roman" w:cs="Times New Roman"/>
        </w:rPr>
      </w:pPr>
      <w:r w:rsidRPr="00643158">
        <w:rPr>
          <w:rFonts w:ascii="Times New Roman" w:hAnsi="Times New Roman" w:cs="Times New Roman"/>
        </w:rPr>
        <w:t xml:space="preserve">Hi Everyone – </w:t>
      </w:r>
    </w:p>
    <w:p w14:paraId="20E177F1" w14:textId="77777777" w:rsidR="00F7316B" w:rsidRPr="00643158" w:rsidRDefault="00F7316B" w:rsidP="00F7316B">
      <w:pPr>
        <w:rPr>
          <w:rFonts w:ascii="Times New Roman" w:hAnsi="Times New Roman" w:cs="Times New Roman"/>
          <w:color w:val="000000"/>
        </w:rPr>
      </w:pPr>
    </w:p>
    <w:p w14:paraId="4ECD1F5F" w14:textId="1FE1F55A" w:rsidR="00F7316B" w:rsidRPr="00643158" w:rsidRDefault="00F7316B" w:rsidP="00F7316B">
      <w:pPr>
        <w:rPr>
          <w:rFonts w:ascii="Times New Roman" w:hAnsi="Times New Roman" w:cs="Times New Roman"/>
          <w:color w:val="000000"/>
        </w:rPr>
      </w:pPr>
      <w:r w:rsidRPr="00643158">
        <w:rPr>
          <w:rFonts w:ascii="Times New Roman" w:hAnsi="Times New Roman" w:cs="Times New Roman"/>
          <w:color w:val="000000"/>
        </w:rPr>
        <w:t xml:space="preserve">Welcome to the ED Leadership </w:t>
      </w:r>
      <w:r w:rsidR="005A0C54" w:rsidRPr="00643158">
        <w:rPr>
          <w:rFonts w:ascii="Times New Roman" w:hAnsi="Times New Roman" w:cs="Times New Roman"/>
          <w:color w:val="000000"/>
        </w:rPr>
        <w:t>MA</w:t>
      </w:r>
      <w:r w:rsidR="00C34A35" w:rsidRPr="00643158">
        <w:rPr>
          <w:rFonts w:ascii="Times New Roman" w:hAnsi="Times New Roman" w:cs="Times New Roman"/>
          <w:color w:val="000000"/>
        </w:rPr>
        <w:t xml:space="preserve"> degree program and principal</w:t>
      </w:r>
      <w:r w:rsidRPr="00643158">
        <w:rPr>
          <w:rFonts w:ascii="Times New Roman" w:hAnsi="Times New Roman" w:cs="Times New Roman"/>
          <w:color w:val="000000"/>
        </w:rPr>
        <w:t xml:space="preserve"> certification program.</w:t>
      </w:r>
      <w:r w:rsidR="00960E5A">
        <w:rPr>
          <w:rFonts w:ascii="Times New Roman" w:hAnsi="Times New Roman" w:cs="Times New Roman"/>
          <w:color w:val="000000"/>
        </w:rPr>
        <w:t xml:space="preserve"> </w:t>
      </w:r>
      <w:r w:rsidRPr="00643158">
        <w:rPr>
          <w:rFonts w:ascii="Times New Roman" w:hAnsi="Times New Roman" w:cs="Times New Roman"/>
          <w:color w:val="000000"/>
        </w:rPr>
        <w:t>This email is to familiarize you with some important information about the</w:t>
      </w:r>
      <w:r w:rsidR="00E475A9" w:rsidRPr="00643158">
        <w:rPr>
          <w:rFonts w:ascii="Times New Roman" w:hAnsi="Times New Roman" w:cs="Times New Roman"/>
          <w:color w:val="000000"/>
        </w:rPr>
        <w:t xml:space="preserve"> MA</w:t>
      </w:r>
      <w:r w:rsidRPr="00643158">
        <w:rPr>
          <w:rFonts w:ascii="Times New Roman" w:hAnsi="Times New Roman" w:cs="Times New Roman"/>
          <w:color w:val="000000"/>
        </w:rPr>
        <w:t xml:space="preserve"> </w:t>
      </w:r>
      <w:r w:rsidR="00E475A9" w:rsidRPr="00643158">
        <w:rPr>
          <w:rFonts w:ascii="Times New Roman" w:hAnsi="Times New Roman" w:cs="Times New Roman"/>
          <w:color w:val="000000"/>
        </w:rPr>
        <w:t xml:space="preserve">and principal certification programs </w:t>
      </w:r>
      <w:r w:rsidRPr="00643158">
        <w:rPr>
          <w:rFonts w:ascii="Times New Roman" w:hAnsi="Times New Roman" w:cs="Times New Roman"/>
          <w:color w:val="000000"/>
        </w:rPr>
        <w:t xml:space="preserve">in Educational Leadership. It is highly recommended you keep this email and reference it frequently as it </w:t>
      </w:r>
      <w:bookmarkStart w:id="0" w:name="_GoBack"/>
      <w:bookmarkEnd w:id="0"/>
      <w:r w:rsidRPr="00643158">
        <w:rPr>
          <w:rFonts w:ascii="Times New Roman" w:hAnsi="Times New Roman" w:cs="Times New Roman"/>
          <w:color w:val="000000"/>
        </w:rPr>
        <w:t xml:space="preserve">will serve as a road map to your program. </w:t>
      </w:r>
    </w:p>
    <w:p w14:paraId="2E395DA0" w14:textId="77777777" w:rsidR="00F7316B" w:rsidRPr="00643158" w:rsidRDefault="00F7316B" w:rsidP="00F7316B">
      <w:pPr>
        <w:rPr>
          <w:rFonts w:ascii="Times New Roman" w:hAnsi="Times New Roman" w:cs="Times New Roman"/>
          <w:color w:val="000000"/>
        </w:rPr>
      </w:pPr>
    </w:p>
    <w:p w14:paraId="69C97BFE" w14:textId="1E97E66D" w:rsidR="00E475A9" w:rsidRPr="00643158" w:rsidRDefault="00F7316B" w:rsidP="00F7316B">
      <w:pPr>
        <w:rPr>
          <w:rFonts w:ascii="Times New Roman" w:hAnsi="Times New Roman" w:cs="Times New Roman"/>
          <w:color w:val="000000"/>
        </w:rPr>
      </w:pPr>
      <w:r w:rsidRPr="00643158">
        <w:rPr>
          <w:rFonts w:ascii="Times New Roman" w:hAnsi="Times New Roman" w:cs="Times New Roman"/>
          <w:b/>
          <w:bCs/>
          <w:color w:val="000000"/>
        </w:rPr>
        <w:t>As you begin the program</w:t>
      </w:r>
      <w:r w:rsidR="00960E5A">
        <w:rPr>
          <w:rFonts w:ascii="Times New Roman" w:hAnsi="Times New Roman" w:cs="Times New Roman"/>
          <w:b/>
          <w:bCs/>
          <w:color w:val="000000"/>
        </w:rPr>
        <w:t>,</w:t>
      </w:r>
      <w:r w:rsidRPr="00643158">
        <w:rPr>
          <w:rFonts w:ascii="Times New Roman" w:hAnsi="Times New Roman" w:cs="Times New Roman"/>
          <w:color w:val="000000"/>
        </w:rPr>
        <w:t xml:space="preserve"> it is important </w:t>
      </w:r>
      <w:r w:rsidR="00455AE6" w:rsidRPr="00643158">
        <w:rPr>
          <w:rFonts w:ascii="Times New Roman" w:hAnsi="Times New Roman" w:cs="Times New Roman"/>
          <w:color w:val="000000"/>
        </w:rPr>
        <w:t xml:space="preserve">that </w:t>
      </w:r>
      <w:r w:rsidRPr="00643158">
        <w:rPr>
          <w:rFonts w:ascii="Times New Roman" w:hAnsi="Times New Roman" w:cs="Times New Roman"/>
          <w:color w:val="000000"/>
        </w:rPr>
        <w:t>you begin thinking about your coursework</w:t>
      </w:r>
      <w:r w:rsidR="00E475A9" w:rsidRPr="00643158">
        <w:rPr>
          <w:rFonts w:ascii="Times New Roman" w:hAnsi="Times New Roman" w:cs="Times New Roman"/>
          <w:color w:val="000000"/>
        </w:rPr>
        <w:t xml:space="preserve"> and develop a plan for completing the program.</w:t>
      </w:r>
    </w:p>
    <w:p w14:paraId="71A6BA4E" w14:textId="77777777" w:rsidR="00643158" w:rsidRPr="00643158" w:rsidRDefault="00643158" w:rsidP="00F7316B">
      <w:pPr>
        <w:rPr>
          <w:rFonts w:ascii="Times New Roman" w:hAnsi="Times New Roman" w:cs="Times New Roman"/>
          <w:color w:val="000000"/>
        </w:rPr>
      </w:pPr>
    </w:p>
    <w:p w14:paraId="244625EB" w14:textId="77777777" w:rsidR="00643158" w:rsidRPr="00643158" w:rsidRDefault="00643158" w:rsidP="00F7316B">
      <w:pPr>
        <w:rPr>
          <w:rFonts w:ascii="Times New Roman" w:hAnsi="Times New Roman" w:cs="Times New Roman"/>
          <w:color w:val="000000"/>
        </w:rPr>
      </w:pPr>
      <w:r w:rsidRPr="00643158">
        <w:rPr>
          <w:rFonts w:ascii="Times New Roman" w:hAnsi="Times New Roman" w:cs="Times New Roman"/>
          <w:color w:val="000000"/>
        </w:rPr>
        <w:t xml:space="preserve">Refer to the Educational Leadership Enrolled Student Resources page to locate the most up-to-date information: </w:t>
      </w:r>
      <w:hyperlink r:id="rId7" w:history="1">
        <w:r w:rsidRPr="00643158">
          <w:rPr>
            <w:rStyle w:val="Hyperlink"/>
            <w:rFonts w:ascii="Times New Roman" w:hAnsi="Times New Roman" w:cs="Times New Roman"/>
          </w:rPr>
          <w:t>http://www.uwyo.edu/clad/edleadership/resources.html</w:t>
        </w:r>
      </w:hyperlink>
    </w:p>
    <w:p w14:paraId="7A058ADC" w14:textId="77777777" w:rsidR="00E475A9" w:rsidRPr="00643158" w:rsidRDefault="00E475A9" w:rsidP="00F7316B">
      <w:pPr>
        <w:rPr>
          <w:rFonts w:ascii="Times New Roman" w:hAnsi="Times New Roman" w:cs="Times New Roman"/>
          <w:color w:val="000000"/>
        </w:rPr>
      </w:pPr>
    </w:p>
    <w:p w14:paraId="41AD14BB" w14:textId="77777777" w:rsidR="00643158" w:rsidRPr="00643158" w:rsidRDefault="00E475A9" w:rsidP="00E475A9">
      <w:pPr>
        <w:rPr>
          <w:rFonts w:ascii="Times New Roman" w:hAnsi="Times New Roman" w:cs="Times New Roman"/>
          <w:color w:val="000000"/>
        </w:rPr>
      </w:pPr>
      <w:r w:rsidRPr="00643158">
        <w:rPr>
          <w:rFonts w:ascii="Times New Roman" w:hAnsi="Times New Roman" w:cs="Times New Roman"/>
          <w:b/>
          <w:bCs/>
          <w:i/>
          <w:iCs/>
          <w:color w:val="000000"/>
        </w:rPr>
        <w:t>Master's Required Courses</w:t>
      </w:r>
      <w:r w:rsidRPr="00643158">
        <w:rPr>
          <w:rFonts w:ascii="Times New Roman" w:hAnsi="Times New Roman" w:cs="Times New Roman"/>
          <w:color w:val="000000"/>
        </w:rPr>
        <w:t xml:space="preserve">: </w:t>
      </w:r>
    </w:p>
    <w:p w14:paraId="280118AF" w14:textId="77777777" w:rsidR="00E475A9" w:rsidRPr="00643158" w:rsidRDefault="008A25E6" w:rsidP="00E475A9">
      <w:pPr>
        <w:rPr>
          <w:rFonts w:ascii="Times New Roman" w:hAnsi="Times New Roman" w:cs="Times New Roman"/>
        </w:rPr>
      </w:pPr>
      <w:hyperlink r:id="rId8" w:history="1">
        <w:r w:rsidR="00643158" w:rsidRPr="00643158">
          <w:rPr>
            <w:rStyle w:val="Hyperlink"/>
            <w:rFonts w:ascii="Times New Roman" w:hAnsi="Times New Roman" w:cs="Times New Roman"/>
          </w:rPr>
          <w:t>http://www.uwyo.edu/clad/edleadership/curriculum/ma-curriculum-requirements.html</w:t>
        </w:r>
      </w:hyperlink>
    </w:p>
    <w:p w14:paraId="4D1CC7BE" w14:textId="77777777" w:rsidR="00643158" w:rsidRPr="00643158" w:rsidRDefault="00643158" w:rsidP="00E475A9">
      <w:pPr>
        <w:rPr>
          <w:rStyle w:val="Hyperlink"/>
          <w:rFonts w:ascii="Times New Roman" w:hAnsi="Times New Roman" w:cs="Times New Roman"/>
        </w:rPr>
      </w:pPr>
    </w:p>
    <w:p w14:paraId="64279984" w14:textId="77777777" w:rsidR="00E475A9" w:rsidRPr="00643158" w:rsidRDefault="00E475A9" w:rsidP="00E475A9">
      <w:pPr>
        <w:rPr>
          <w:rFonts w:ascii="Times New Roman" w:hAnsi="Times New Roman" w:cs="Times New Roman"/>
        </w:rPr>
      </w:pPr>
      <w:r w:rsidRPr="00643158">
        <w:rPr>
          <w:rStyle w:val="Hyperlink"/>
          <w:rFonts w:ascii="Times New Roman" w:hAnsi="Times New Roman" w:cs="Times New Roman"/>
          <w:b/>
          <w:i/>
          <w:color w:val="auto"/>
          <w:u w:val="none"/>
        </w:rPr>
        <w:t xml:space="preserve">Principals Certification Required Courses:  </w:t>
      </w:r>
      <w:hyperlink r:id="rId9" w:history="1">
        <w:r w:rsidR="00643158" w:rsidRPr="00643158">
          <w:rPr>
            <w:rStyle w:val="Hyperlink"/>
            <w:rFonts w:ascii="Times New Roman" w:hAnsi="Times New Roman" w:cs="Times New Roman"/>
          </w:rPr>
          <w:t>http://www.uwyo.edu/clad/edleadership/curriculum/school-pincipal-certicate-curriculum-requirements.html</w:t>
        </w:r>
      </w:hyperlink>
    </w:p>
    <w:p w14:paraId="5E394075" w14:textId="77777777" w:rsidR="00643158" w:rsidRPr="00643158" w:rsidRDefault="00643158" w:rsidP="00E475A9">
      <w:pPr>
        <w:rPr>
          <w:rFonts w:ascii="Times New Roman" w:hAnsi="Times New Roman" w:cs="Times New Roman"/>
        </w:rPr>
      </w:pPr>
    </w:p>
    <w:p w14:paraId="556AAABC" w14:textId="77777777" w:rsidR="00E475A9" w:rsidRPr="00643158" w:rsidRDefault="00E475A9" w:rsidP="00F7316B">
      <w:pPr>
        <w:rPr>
          <w:rFonts w:ascii="Times New Roman" w:hAnsi="Times New Roman" w:cs="Times New Roman"/>
        </w:rPr>
      </w:pPr>
      <w:r w:rsidRPr="00643158">
        <w:rPr>
          <w:rFonts w:ascii="Times New Roman" w:hAnsi="Times New Roman" w:cs="Times New Roman"/>
          <w:b/>
          <w:bCs/>
          <w:i/>
          <w:iCs/>
          <w:color w:val="000000"/>
        </w:rPr>
        <w:t>Long-term Schedule</w:t>
      </w:r>
      <w:r w:rsidRPr="00643158">
        <w:rPr>
          <w:rFonts w:ascii="Times New Roman" w:hAnsi="Times New Roman" w:cs="Times New Roman"/>
          <w:color w:val="000000"/>
        </w:rPr>
        <w:t>: Available by clicking '</w:t>
      </w:r>
      <w:r w:rsidRPr="00643158">
        <w:rPr>
          <w:rFonts w:ascii="Times New Roman" w:hAnsi="Times New Roman" w:cs="Times New Roman"/>
          <w:i/>
          <w:iCs/>
          <w:color w:val="000000"/>
        </w:rPr>
        <w:t>Course Schedule</w:t>
      </w:r>
      <w:r w:rsidRPr="00643158">
        <w:rPr>
          <w:rFonts w:ascii="Times New Roman" w:hAnsi="Times New Roman" w:cs="Times New Roman"/>
          <w:color w:val="000000"/>
        </w:rPr>
        <w:t xml:space="preserve">' on </w:t>
      </w:r>
      <w:hyperlink r:id="rId10" w:history="1">
        <w:r w:rsidR="00643158" w:rsidRPr="00643158">
          <w:rPr>
            <w:rStyle w:val="Hyperlink"/>
            <w:rFonts w:ascii="Times New Roman" w:hAnsi="Times New Roman" w:cs="Times New Roman"/>
          </w:rPr>
          <w:t>http://www.uwyo.edu/clad/_files/documents/ed-leadership/sp-2022-updated-edad-ma.cert-long-term-schedule.pdf</w:t>
        </w:r>
      </w:hyperlink>
    </w:p>
    <w:p w14:paraId="36DF4FB9" w14:textId="77777777" w:rsidR="00455AE6" w:rsidRPr="00643158" w:rsidRDefault="00455AE6" w:rsidP="00F7316B">
      <w:pPr>
        <w:rPr>
          <w:rFonts w:ascii="Times New Roman" w:hAnsi="Times New Roman" w:cs="Times New Roman"/>
          <w:color w:val="000000"/>
        </w:rPr>
      </w:pPr>
    </w:p>
    <w:p w14:paraId="30023E1B" w14:textId="446FAA1B" w:rsidR="00E475A9" w:rsidRPr="00643158" w:rsidRDefault="00E475A9" w:rsidP="00F7316B">
      <w:pPr>
        <w:rPr>
          <w:rFonts w:ascii="Times New Roman" w:hAnsi="Times New Roman" w:cs="Times New Roman"/>
          <w:color w:val="000000"/>
        </w:rPr>
      </w:pPr>
      <w:r w:rsidRPr="00643158">
        <w:rPr>
          <w:rFonts w:ascii="Times New Roman" w:hAnsi="Times New Roman" w:cs="Times New Roman"/>
          <w:color w:val="000000"/>
        </w:rPr>
        <w:t xml:space="preserve">It is helpful to think about the program in 3 phases:  introductory coursework, more advanced coursework, and internship.  </w:t>
      </w:r>
    </w:p>
    <w:p w14:paraId="611559BD" w14:textId="77777777" w:rsidR="00F7316B" w:rsidRPr="00643158" w:rsidRDefault="00F7316B" w:rsidP="00F7316B">
      <w:pPr>
        <w:rPr>
          <w:rFonts w:ascii="Times New Roman" w:hAnsi="Times New Roman" w:cs="Times New Roman"/>
          <w:color w:val="000000"/>
        </w:rPr>
      </w:pPr>
      <w:r w:rsidRPr="00643158">
        <w:rPr>
          <w:rFonts w:ascii="Times New Roman" w:hAnsi="Times New Roman" w:cs="Times New Roman"/>
          <w:color w:val="000000"/>
        </w:rPr>
        <w:t xml:space="preserve"> </w:t>
      </w:r>
    </w:p>
    <w:p w14:paraId="0B208FE4" w14:textId="77777777" w:rsidR="00E475A9" w:rsidRPr="00643158" w:rsidRDefault="00E475A9" w:rsidP="00F7316B">
      <w:pPr>
        <w:rPr>
          <w:rFonts w:ascii="Times New Roman" w:hAnsi="Times New Roman" w:cs="Times New Roman"/>
          <w:b/>
          <w:color w:val="000000"/>
          <w:u w:val="single"/>
        </w:rPr>
      </w:pPr>
      <w:r w:rsidRPr="00643158">
        <w:rPr>
          <w:rFonts w:ascii="Times New Roman" w:hAnsi="Times New Roman" w:cs="Times New Roman"/>
          <w:b/>
          <w:color w:val="000000"/>
          <w:u w:val="single"/>
        </w:rPr>
        <w:t>Introductory Coursework</w:t>
      </w:r>
    </w:p>
    <w:p w14:paraId="7B3CC457" w14:textId="77777777" w:rsidR="004865D9" w:rsidRPr="00643158" w:rsidRDefault="00F7316B" w:rsidP="00F7316B">
      <w:pPr>
        <w:rPr>
          <w:rFonts w:ascii="Times New Roman" w:hAnsi="Times New Roman" w:cs="Times New Roman"/>
          <w:color w:val="000000"/>
        </w:rPr>
      </w:pPr>
      <w:r w:rsidRPr="00643158">
        <w:rPr>
          <w:rFonts w:ascii="Times New Roman" w:hAnsi="Times New Roman" w:cs="Times New Roman"/>
          <w:color w:val="000000"/>
        </w:rPr>
        <w:t xml:space="preserve">You are </w:t>
      </w:r>
      <w:r w:rsidR="004865D9" w:rsidRPr="00643158">
        <w:rPr>
          <w:rFonts w:ascii="Times New Roman" w:hAnsi="Times New Roman" w:cs="Times New Roman"/>
          <w:b/>
          <w:color w:val="000000"/>
        </w:rPr>
        <w:t xml:space="preserve">strongly encouraged </w:t>
      </w:r>
      <w:r w:rsidRPr="00643158">
        <w:rPr>
          <w:rFonts w:ascii="Times New Roman" w:hAnsi="Times New Roman" w:cs="Times New Roman"/>
          <w:color w:val="000000"/>
        </w:rPr>
        <w:t xml:space="preserve">to </w:t>
      </w:r>
      <w:r w:rsidR="004865D9" w:rsidRPr="00643158">
        <w:rPr>
          <w:rFonts w:ascii="Times New Roman" w:hAnsi="Times New Roman" w:cs="Times New Roman"/>
          <w:color w:val="000000"/>
        </w:rPr>
        <w:t xml:space="preserve">complete the introductory course sequence – EDAD </w:t>
      </w:r>
      <w:r w:rsidRPr="00643158">
        <w:rPr>
          <w:rFonts w:ascii="Times New Roman" w:hAnsi="Times New Roman" w:cs="Times New Roman"/>
          <w:color w:val="000000"/>
        </w:rPr>
        <w:t xml:space="preserve">5010, 5020, 5030, and 5040 </w:t>
      </w:r>
      <w:r w:rsidR="004865D9" w:rsidRPr="00643158">
        <w:rPr>
          <w:rFonts w:ascii="Times New Roman" w:hAnsi="Times New Roman" w:cs="Times New Roman"/>
          <w:color w:val="000000"/>
        </w:rPr>
        <w:t xml:space="preserve">– before </w:t>
      </w:r>
      <w:r w:rsidRPr="00643158">
        <w:rPr>
          <w:rFonts w:ascii="Times New Roman" w:hAnsi="Times New Roman" w:cs="Times New Roman"/>
          <w:color w:val="000000"/>
        </w:rPr>
        <w:t xml:space="preserve">you </w:t>
      </w:r>
      <w:r w:rsidR="004865D9" w:rsidRPr="00643158">
        <w:rPr>
          <w:rFonts w:ascii="Times New Roman" w:hAnsi="Times New Roman" w:cs="Times New Roman"/>
          <w:color w:val="000000"/>
        </w:rPr>
        <w:t xml:space="preserve">enroll in </w:t>
      </w:r>
      <w:r w:rsidRPr="00643158">
        <w:rPr>
          <w:rFonts w:ascii="Times New Roman" w:hAnsi="Times New Roman" w:cs="Times New Roman"/>
          <w:color w:val="000000"/>
        </w:rPr>
        <w:t xml:space="preserve">other EDAD courses. </w:t>
      </w:r>
    </w:p>
    <w:p w14:paraId="65452561" w14:textId="77777777" w:rsidR="00F7316B" w:rsidRPr="00643158" w:rsidRDefault="004865D9" w:rsidP="004865D9">
      <w:pPr>
        <w:pStyle w:val="ListParagraph"/>
        <w:numPr>
          <w:ilvl w:val="0"/>
          <w:numId w:val="3"/>
        </w:numPr>
        <w:rPr>
          <w:rFonts w:ascii="Times New Roman" w:hAnsi="Times New Roman" w:cs="Times New Roman"/>
          <w:color w:val="000000"/>
        </w:rPr>
      </w:pPr>
      <w:r w:rsidRPr="00643158">
        <w:rPr>
          <w:rFonts w:ascii="Times New Roman" w:hAnsi="Times New Roman" w:cs="Times New Roman"/>
          <w:color w:val="000000"/>
        </w:rPr>
        <w:t xml:space="preserve">That said, we recognize that because of the way in which course offerings are staggered from one semester to the next, some students may not be able to complete all 4 of those courses before moving forward in the program.  </w:t>
      </w:r>
    </w:p>
    <w:p w14:paraId="28B7EA1C" w14:textId="77777777" w:rsidR="004865D9" w:rsidRPr="00643158" w:rsidRDefault="004865D9" w:rsidP="004865D9">
      <w:pPr>
        <w:pStyle w:val="ListParagraph"/>
        <w:numPr>
          <w:ilvl w:val="0"/>
          <w:numId w:val="3"/>
        </w:numPr>
        <w:rPr>
          <w:rFonts w:ascii="Times New Roman" w:hAnsi="Times New Roman" w:cs="Times New Roman"/>
          <w:color w:val="000000"/>
        </w:rPr>
      </w:pPr>
      <w:r w:rsidRPr="00643158">
        <w:rPr>
          <w:rFonts w:ascii="Times New Roman" w:hAnsi="Times New Roman" w:cs="Times New Roman"/>
          <w:color w:val="000000"/>
        </w:rPr>
        <w:t xml:space="preserve">You </w:t>
      </w:r>
      <w:r w:rsidRPr="00643158">
        <w:rPr>
          <w:rFonts w:ascii="Times New Roman" w:hAnsi="Times New Roman" w:cs="Times New Roman"/>
          <w:b/>
          <w:color w:val="000000"/>
        </w:rPr>
        <w:t>must</w:t>
      </w:r>
      <w:r w:rsidRPr="00643158">
        <w:rPr>
          <w:rFonts w:ascii="Times New Roman" w:hAnsi="Times New Roman" w:cs="Times New Roman"/>
          <w:color w:val="000000"/>
        </w:rPr>
        <w:t xml:space="preserve"> complete at least 2 of the introductory courses (EDAD 5010, 5020, 5030 and 5040)</w:t>
      </w:r>
      <w:r w:rsidR="003A4B6C" w:rsidRPr="00643158">
        <w:rPr>
          <w:rFonts w:ascii="Times New Roman" w:hAnsi="Times New Roman" w:cs="Times New Roman"/>
          <w:color w:val="000000"/>
        </w:rPr>
        <w:t xml:space="preserve"> before enrolling for Internship </w:t>
      </w:r>
      <w:r w:rsidR="007D1EE7" w:rsidRPr="00643158">
        <w:rPr>
          <w:rFonts w:ascii="Times New Roman" w:hAnsi="Times New Roman" w:cs="Times New Roman"/>
          <w:color w:val="000000"/>
        </w:rPr>
        <w:t xml:space="preserve">(EDAD 5580) </w:t>
      </w:r>
      <w:r w:rsidR="003A4B6C" w:rsidRPr="00643158">
        <w:rPr>
          <w:rFonts w:ascii="Times New Roman" w:hAnsi="Times New Roman" w:cs="Times New Roman"/>
          <w:color w:val="000000"/>
        </w:rPr>
        <w:t>credits</w:t>
      </w:r>
      <w:r w:rsidR="007D1EE7" w:rsidRPr="00643158">
        <w:rPr>
          <w:rFonts w:ascii="Times New Roman" w:hAnsi="Times New Roman" w:cs="Times New Roman"/>
          <w:color w:val="000000"/>
        </w:rPr>
        <w:t>.</w:t>
      </w:r>
    </w:p>
    <w:p w14:paraId="329CEEEB" w14:textId="77777777" w:rsidR="00E475A9" w:rsidRPr="00643158" w:rsidRDefault="00E475A9" w:rsidP="00E475A9">
      <w:pPr>
        <w:rPr>
          <w:rFonts w:ascii="Times New Roman" w:hAnsi="Times New Roman" w:cs="Times New Roman"/>
          <w:color w:val="000000"/>
        </w:rPr>
      </w:pPr>
    </w:p>
    <w:p w14:paraId="4986706F" w14:textId="77777777" w:rsidR="00E475A9" w:rsidRPr="00643158" w:rsidRDefault="00E475A9" w:rsidP="00E475A9">
      <w:pPr>
        <w:rPr>
          <w:rFonts w:ascii="Times New Roman" w:hAnsi="Times New Roman" w:cs="Times New Roman"/>
          <w:color w:val="000000"/>
        </w:rPr>
      </w:pPr>
      <w:r w:rsidRPr="00643158">
        <w:rPr>
          <w:rFonts w:ascii="Times New Roman" w:hAnsi="Times New Roman" w:cs="Times New Roman"/>
          <w:b/>
          <w:color w:val="000000"/>
          <w:u w:val="single"/>
        </w:rPr>
        <w:t>Advanced Coursework</w:t>
      </w:r>
    </w:p>
    <w:p w14:paraId="45941B9B" w14:textId="77777777" w:rsidR="00E475A9" w:rsidRPr="00643158" w:rsidRDefault="00E475A9" w:rsidP="00E475A9">
      <w:pPr>
        <w:rPr>
          <w:rFonts w:ascii="Times New Roman" w:hAnsi="Times New Roman" w:cs="Times New Roman"/>
          <w:color w:val="000000"/>
        </w:rPr>
      </w:pPr>
      <w:r w:rsidRPr="00643158">
        <w:rPr>
          <w:rFonts w:ascii="Times New Roman" w:hAnsi="Times New Roman" w:cs="Times New Roman"/>
          <w:color w:val="000000"/>
        </w:rPr>
        <w:t>After having completed at least 2 of the introductory courses, you can begin fitting in more advanced coursework into your schedule.</w:t>
      </w:r>
    </w:p>
    <w:p w14:paraId="5DF3D582" w14:textId="77777777" w:rsidR="00455AE6" w:rsidRPr="00643158" w:rsidRDefault="00455AE6" w:rsidP="00E475A9">
      <w:pPr>
        <w:rPr>
          <w:rFonts w:ascii="Times New Roman" w:hAnsi="Times New Roman" w:cs="Times New Roman"/>
          <w:color w:val="000000"/>
        </w:rPr>
      </w:pPr>
    </w:p>
    <w:p w14:paraId="6E52D203" w14:textId="77777777" w:rsidR="00E475A9" w:rsidRPr="00643158" w:rsidRDefault="00E475A9" w:rsidP="00E475A9">
      <w:pPr>
        <w:rPr>
          <w:rFonts w:ascii="Times New Roman" w:hAnsi="Times New Roman" w:cs="Times New Roman"/>
          <w:color w:val="000000"/>
        </w:rPr>
      </w:pPr>
      <w:r w:rsidRPr="00643158">
        <w:rPr>
          <w:rFonts w:ascii="Times New Roman" w:hAnsi="Times New Roman" w:cs="Times New Roman"/>
          <w:color w:val="000000"/>
        </w:rPr>
        <w:t xml:space="preserve">For principal certificate students, the advanced courses are:  </w:t>
      </w:r>
    </w:p>
    <w:p w14:paraId="7A4FAB9B" w14:textId="77777777" w:rsidR="00455AE6" w:rsidRPr="00643158" w:rsidRDefault="00455AE6" w:rsidP="00455AE6">
      <w:pPr>
        <w:pStyle w:val="ListParagraph"/>
        <w:numPr>
          <w:ilvl w:val="0"/>
          <w:numId w:val="4"/>
        </w:numPr>
        <w:rPr>
          <w:rFonts w:ascii="Times New Roman" w:hAnsi="Times New Roman" w:cs="Times New Roman"/>
          <w:color w:val="000000"/>
        </w:rPr>
      </w:pPr>
      <w:r w:rsidRPr="00643158">
        <w:rPr>
          <w:rFonts w:ascii="Times New Roman" w:hAnsi="Times New Roman" w:cs="Times New Roman"/>
          <w:color w:val="000000"/>
        </w:rPr>
        <w:t>EDAD 5080  Introduction to School Law</w:t>
      </w:r>
    </w:p>
    <w:p w14:paraId="5D775683" w14:textId="77777777" w:rsidR="00455AE6" w:rsidRPr="00643158" w:rsidRDefault="00455AE6" w:rsidP="00455AE6">
      <w:pPr>
        <w:pStyle w:val="ListParagraph"/>
        <w:numPr>
          <w:ilvl w:val="0"/>
          <w:numId w:val="4"/>
        </w:numPr>
        <w:rPr>
          <w:rFonts w:ascii="Times New Roman" w:hAnsi="Times New Roman" w:cs="Times New Roman"/>
          <w:color w:val="000000"/>
        </w:rPr>
      </w:pPr>
      <w:r w:rsidRPr="00643158">
        <w:rPr>
          <w:rFonts w:ascii="Times New Roman" w:hAnsi="Times New Roman" w:cs="Times New Roman"/>
          <w:color w:val="000000"/>
        </w:rPr>
        <w:t xml:space="preserve">EDRE 5530  Introduction to Research </w:t>
      </w:r>
    </w:p>
    <w:p w14:paraId="463ECD82" w14:textId="77777777" w:rsidR="005452AE" w:rsidRPr="00643158" w:rsidRDefault="005452AE" w:rsidP="005452AE">
      <w:pPr>
        <w:pStyle w:val="ListParagraph"/>
        <w:rPr>
          <w:rFonts w:ascii="Times New Roman" w:hAnsi="Times New Roman" w:cs="Times New Roman"/>
          <w:color w:val="000000"/>
        </w:rPr>
      </w:pPr>
    </w:p>
    <w:p w14:paraId="725EDFF8" w14:textId="77777777" w:rsidR="00E475A9" w:rsidRPr="00643158" w:rsidRDefault="00E475A9" w:rsidP="00E475A9">
      <w:pPr>
        <w:rPr>
          <w:rFonts w:ascii="Times New Roman" w:hAnsi="Times New Roman" w:cs="Times New Roman"/>
          <w:color w:val="000000"/>
        </w:rPr>
      </w:pPr>
      <w:r w:rsidRPr="00643158">
        <w:rPr>
          <w:rFonts w:ascii="Times New Roman" w:hAnsi="Times New Roman" w:cs="Times New Roman"/>
          <w:color w:val="000000"/>
        </w:rPr>
        <w:t xml:space="preserve">For MA students, the advanced courses are:  </w:t>
      </w:r>
    </w:p>
    <w:p w14:paraId="3CC334F0" w14:textId="77777777" w:rsidR="00455AE6" w:rsidRPr="00643158" w:rsidRDefault="00455AE6" w:rsidP="00455AE6">
      <w:pPr>
        <w:pStyle w:val="ListParagraph"/>
        <w:numPr>
          <w:ilvl w:val="0"/>
          <w:numId w:val="5"/>
        </w:numPr>
        <w:rPr>
          <w:rFonts w:ascii="Times New Roman" w:hAnsi="Times New Roman" w:cs="Times New Roman"/>
          <w:color w:val="000000"/>
        </w:rPr>
      </w:pPr>
      <w:r w:rsidRPr="00643158">
        <w:rPr>
          <w:rFonts w:ascii="Times New Roman" w:hAnsi="Times New Roman" w:cs="Times New Roman"/>
          <w:color w:val="000000"/>
        </w:rPr>
        <w:t>EDAD 5080  Introduction to School Law</w:t>
      </w:r>
    </w:p>
    <w:p w14:paraId="27D2C12B" w14:textId="77777777" w:rsidR="00455AE6" w:rsidRPr="00643158" w:rsidRDefault="00455AE6" w:rsidP="00455AE6">
      <w:pPr>
        <w:pStyle w:val="ListParagraph"/>
        <w:numPr>
          <w:ilvl w:val="0"/>
          <w:numId w:val="5"/>
        </w:numPr>
        <w:rPr>
          <w:rFonts w:ascii="Times New Roman" w:hAnsi="Times New Roman" w:cs="Times New Roman"/>
          <w:color w:val="000000"/>
        </w:rPr>
      </w:pPr>
      <w:r w:rsidRPr="00643158">
        <w:rPr>
          <w:rFonts w:ascii="Times New Roman" w:hAnsi="Times New Roman" w:cs="Times New Roman"/>
          <w:color w:val="000000"/>
        </w:rPr>
        <w:t>EDAD 5050  Leadership for Democratic Schools</w:t>
      </w:r>
    </w:p>
    <w:p w14:paraId="5B494A43" w14:textId="77777777" w:rsidR="00455AE6" w:rsidRPr="00643158" w:rsidRDefault="00455AE6" w:rsidP="00455AE6">
      <w:pPr>
        <w:pStyle w:val="ListParagraph"/>
        <w:numPr>
          <w:ilvl w:val="0"/>
          <w:numId w:val="5"/>
        </w:numPr>
        <w:rPr>
          <w:rFonts w:ascii="Times New Roman" w:hAnsi="Times New Roman" w:cs="Times New Roman"/>
          <w:color w:val="000000"/>
        </w:rPr>
      </w:pPr>
      <w:r w:rsidRPr="00643158">
        <w:rPr>
          <w:rFonts w:ascii="Times New Roman" w:hAnsi="Times New Roman" w:cs="Times New Roman"/>
          <w:color w:val="000000"/>
        </w:rPr>
        <w:t>EDAD 5150  Assessment, Accountability and Student Learning</w:t>
      </w:r>
    </w:p>
    <w:p w14:paraId="25B2DCA9" w14:textId="77777777" w:rsidR="00455AE6" w:rsidRPr="00643158" w:rsidRDefault="00455AE6" w:rsidP="00455AE6">
      <w:pPr>
        <w:pStyle w:val="ListParagraph"/>
        <w:numPr>
          <w:ilvl w:val="0"/>
          <w:numId w:val="5"/>
        </w:numPr>
        <w:rPr>
          <w:rFonts w:ascii="Times New Roman" w:hAnsi="Times New Roman" w:cs="Times New Roman"/>
          <w:color w:val="000000"/>
        </w:rPr>
      </w:pPr>
      <w:r w:rsidRPr="00643158">
        <w:rPr>
          <w:rFonts w:ascii="Times New Roman" w:hAnsi="Times New Roman" w:cs="Times New Roman"/>
          <w:color w:val="000000"/>
        </w:rPr>
        <w:t>EDEX 5720  Special Education Law</w:t>
      </w:r>
    </w:p>
    <w:p w14:paraId="59C7FD95" w14:textId="77777777" w:rsidR="00455AE6" w:rsidRPr="00643158" w:rsidRDefault="00455AE6" w:rsidP="00455AE6">
      <w:pPr>
        <w:pStyle w:val="ListParagraph"/>
        <w:numPr>
          <w:ilvl w:val="0"/>
          <w:numId w:val="5"/>
        </w:numPr>
        <w:rPr>
          <w:rFonts w:ascii="Times New Roman" w:hAnsi="Times New Roman" w:cs="Times New Roman"/>
          <w:color w:val="000000"/>
        </w:rPr>
      </w:pPr>
      <w:r w:rsidRPr="00643158">
        <w:rPr>
          <w:rFonts w:ascii="Times New Roman" w:hAnsi="Times New Roman" w:cs="Times New Roman"/>
          <w:color w:val="000000"/>
        </w:rPr>
        <w:t>EDRE 5530  Introduction to Research</w:t>
      </w:r>
    </w:p>
    <w:p w14:paraId="68583430" w14:textId="77777777" w:rsidR="00643158" w:rsidRPr="00643158" w:rsidRDefault="00643158" w:rsidP="00643158">
      <w:pPr>
        <w:pStyle w:val="ListParagraph"/>
        <w:rPr>
          <w:rFonts w:ascii="Times New Roman" w:hAnsi="Times New Roman" w:cs="Times New Roman"/>
          <w:color w:val="000000"/>
        </w:rPr>
      </w:pPr>
    </w:p>
    <w:p w14:paraId="1AD70755" w14:textId="77777777" w:rsidR="00455AE6" w:rsidRPr="00643158" w:rsidRDefault="00455AE6" w:rsidP="00455AE6">
      <w:pPr>
        <w:rPr>
          <w:rFonts w:ascii="Times New Roman" w:hAnsi="Times New Roman" w:cs="Times New Roman"/>
          <w:b/>
          <w:color w:val="000000"/>
          <w:u w:val="single"/>
        </w:rPr>
      </w:pPr>
      <w:r w:rsidRPr="00643158">
        <w:rPr>
          <w:rFonts w:ascii="Times New Roman" w:hAnsi="Times New Roman" w:cs="Times New Roman"/>
          <w:b/>
          <w:color w:val="000000"/>
          <w:u w:val="single"/>
        </w:rPr>
        <w:lastRenderedPageBreak/>
        <w:t>Internship (EDAD 5580)</w:t>
      </w:r>
    </w:p>
    <w:p w14:paraId="4640FEF3" w14:textId="77777777" w:rsidR="00643158" w:rsidRPr="00643158" w:rsidRDefault="00643158" w:rsidP="00455AE6">
      <w:pPr>
        <w:rPr>
          <w:rFonts w:ascii="Times New Roman" w:hAnsi="Times New Roman" w:cs="Times New Roman"/>
          <w:b/>
          <w:color w:val="000000"/>
          <w:u w:val="single"/>
        </w:rPr>
      </w:pPr>
    </w:p>
    <w:p w14:paraId="46819D86" w14:textId="77777777" w:rsidR="00643158" w:rsidRPr="00643158" w:rsidRDefault="00643158" w:rsidP="00643158">
      <w:pPr>
        <w:rPr>
          <w:rFonts w:ascii="Times New Roman" w:hAnsi="Times New Roman" w:cs="Times New Roman"/>
        </w:rPr>
      </w:pPr>
      <w:r w:rsidRPr="00643158">
        <w:rPr>
          <w:rFonts w:ascii="Times New Roman" w:hAnsi="Times New Roman" w:cs="Times New Roman"/>
        </w:rPr>
        <w:t>Both the principal certification program and the ED Leadership MA program require 6 credit hours of internship.  Before enrolling in the Supervised Internship course (EDAD 5580), you need to have completed two of the introductory courses (EDAD 5010. 5020, 5030, and 5040).  The 440-hour supervised internship for Principal Interns requires a minimum of 2 semesters to complete.  Most students take a longer amount of time by spreading the requirements out over 1.5 to 2 years (including one or more summer sessions).  There are two parts to the internship:</w:t>
      </w:r>
    </w:p>
    <w:p w14:paraId="7584F112" w14:textId="77777777" w:rsidR="00643158" w:rsidRPr="00643158" w:rsidRDefault="00643158" w:rsidP="00643158">
      <w:pPr>
        <w:rPr>
          <w:rFonts w:ascii="Times New Roman" w:hAnsi="Times New Roman" w:cs="Times New Roman"/>
        </w:rPr>
      </w:pPr>
    </w:p>
    <w:p w14:paraId="0821461D" w14:textId="77777777" w:rsidR="00643158" w:rsidRPr="00643158" w:rsidRDefault="00643158" w:rsidP="00643158">
      <w:pPr>
        <w:pStyle w:val="ListParagraph"/>
        <w:numPr>
          <w:ilvl w:val="0"/>
          <w:numId w:val="6"/>
        </w:numPr>
        <w:ind w:left="360"/>
        <w:contextualSpacing/>
        <w:rPr>
          <w:rFonts w:ascii="Times New Roman" w:hAnsi="Times New Roman" w:cs="Times New Roman"/>
          <w:b/>
        </w:rPr>
      </w:pPr>
      <w:r w:rsidRPr="00643158">
        <w:rPr>
          <w:rFonts w:ascii="Times New Roman" w:hAnsi="Times New Roman" w:cs="Times New Roman"/>
          <w:b/>
        </w:rPr>
        <w:t xml:space="preserve"> 6 credits of coursework in EDAD 5580 – Supervised Internship in Educational    Administration  </w:t>
      </w:r>
    </w:p>
    <w:p w14:paraId="7F8B82B3" w14:textId="77777777" w:rsidR="00643158" w:rsidRPr="00643158" w:rsidRDefault="00643158" w:rsidP="00643158">
      <w:pPr>
        <w:pStyle w:val="ListParagraph"/>
        <w:numPr>
          <w:ilvl w:val="0"/>
          <w:numId w:val="7"/>
        </w:numPr>
        <w:contextualSpacing/>
        <w:rPr>
          <w:rFonts w:ascii="Times New Roman" w:hAnsi="Times New Roman" w:cs="Times New Roman"/>
        </w:rPr>
      </w:pPr>
      <w:r w:rsidRPr="00643158">
        <w:rPr>
          <w:rFonts w:ascii="Times New Roman" w:hAnsi="Times New Roman" w:cs="Times New Roman"/>
        </w:rPr>
        <w:t xml:space="preserve">You must enroll in 2 semesters (Fall and Spring or Spring and Fall). </w:t>
      </w:r>
      <w:r w:rsidRPr="00643158">
        <w:rPr>
          <w:rFonts w:ascii="Times New Roman" w:eastAsia="Times New Roman" w:hAnsi="Times New Roman" w:cs="Times New Roman"/>
          <w:i/>
        </w:rPr>
        <w:t xml:space="preserve"> </w:t>
      </w:r>
      <w:r w:rsidRPr="00643158">
        <w:rPr>
          <w:rFonts w:ascii="Times New Roman" w:hAnsi="Times New Roman" w:cs="Times New Roman"/>
        </w:rPr>
        <w:t>24 NELP standards-based internship activities are completed during weekly discussions (12 activities in the Fall course and 12 different activities in the Spring course) and provide 80 of the 440 internship hours.</w:t>
      </w:r>
    </w:p>
    <w:p w14:paraId="262207C3" w14:textId="77777777" w:rsidR="00643158" w:rsidRPr="00643158" w:rsidRDefault="00643158" w:rsidP="00643158">
      <w:pPr>
        <w:pStyle w:val="ListParagraph"/>
        <w:numPr>
          <w:ilvl w:val="0"/>
          <w:numId w:val="7"/>
        </w:numPr>
        <w:contextualSpacing/>
        <w:rPr>
          <w:rFonts w:ascii="Times New Roman" w:hAnsi="Times New Roman" w:cs="Times New Roman"/>
        </w:rPr>
      </w:pPr>
      <w:r w:rsidRPr="00643158">
        <w:rPr>
          <w:rFonts w:ascii="Times New Roman" w:eastAsia="Times New Roman" w:hAnsi="Times New Roman" w:cs="Times New Roman"/>
          <w:i/>
        </w:rPr>
        <w:t>Registration in EDAD 5580 defaults to 1 credit hour.  Once registered, students can change the number of credit hours by going to the "schedule and options" tab.</w:t>
      </w:r>
    </w:p>
    <w:p w14:paraId="02908BB3" w14:textId="7C9BAEB1" w:rsidR="00643158" w:rsidRPr="00643158" w:rsidRDefault="00643158" w:rsidP="00643158">
      <w:pPr>
        <w:pStyle w:val="ListParagraph"/>
        <w:numPr>
          <w:ilvl w:val="0"/>
          <w:numId w:val="7"/>
        </w:numPr>
        <w:contextualSpacing/>
        <w:rPr>
          <w:rFonts w:ascii="Times New Roman" w:hAnsi="Times New Roman" w:cs="Times New Roman"/>
        </w:rPr>
      </w:pPr>
      <w:r w:rsidRPr="00643158">
        <w:rPr>
          <w:rFonts w:ascii="Times New Roman" w:eastAsia="Times New Roman" w:hAnsi="Times New Roman" w:cs="Times New Roman"/>
        </w:rPr>
        <w:t xml:space="preserve">Additionally, </w:t>
      </w:r>
      <w:r w:rsidR="00960E5A">
        <w:rPr>
          <w:rFonts w:ascii="Times New Roman" w:eastAsia="Times New Roman" w:hAnsi="Times New Roman" w:cs="Times New Roman"/>
        </w:rPr>
        <w:t>you</w:t>
      </w:r>
      <w:r w:rsidRPr="00643158">
        <w:rPr>
          <w:rFonts w:ascii="Times New Roman" w:eastAsia="Times New Roman" w:hAnsi="Times New Roman" w:cs="Times New Roman"/>
        </w:rPr>
        <w:t xml:space="preserve"> must be enrolled in EDAD 5580 during th</w:t>
      </w:r>
      <w:r w:rsidR="00960E5A">
        <w:rPr>
          <w:rFonts w:ascii="Times New Roman" w:eastAsia="Times New Roman" w:hAnsi="Times New Roman" w:cs="Times New Roman"/>
        </w:rPr>
        <w:t>e</w:t>
      </w:r>
      <w:r w:rsidRPr="00643158">
        <w:rPr>
          <w:rFonts w:ascii="Times New Roman" w:eastAsia="Times New Roman" w:hAnsi="Times New Roman" w:cs="Times New Roman"/>
        </w:rPr>
        <w:t xml:space="preserve"> final semester of the program to post </w:t>
      </w:r>
      <w:r w:rsidR="00960E5A">
        <w:rPr>
          <w:rFonts w:ascii="Times New Roman" w:eastAsia="Times New Roman" w:hAnsi="Times New Roman" w:cs="Times New Roman"/>
        </w:rPr>
        <w:t>your</w:t>
      </w:r>
      <w:r w:rsidRPr="00643158">
        <w:rPr>
          <w:rFonts w:ascii="Times New Roman" w:eastAsia="Times New Roman" w:hAnsi="Times New Roman" w:cs="Times New Roman"/>
        </w:rPr>
        <w:t xml:space="preserve"> </w:t>
      </w:r>
      <w:r w:rsidRPr="00643158">
        <w:rPr>
          <w:rFonts w:ascii="Times New Roman" w:eastAsia="Times New Roman" w:hAnsi="Times New Roman" w:cs="Times New Roman"/>
          <w:b/>
        </w:rPr>
        <w:t>ePortfolio</w:t>
      </w:r>
      <w:r w:rsidRPr="00643158">
        <w:rPr>
          <w:rFonts w:ascii="Times New Roman" w:eastAsia="Times New Roman" w:hAnsi="Times New Roman" w:cs="Times New Roman"/>
        </w:rPr>
        <w:t>.  This can be during your second semester of the EDAD 5580 course (if it is also your final semester in the program) or during another semester (including the Summer semester), after completing all courses and internship hours.</w:t>
      </w:r>
    </w:p>
    <w:p w14:paraId="7E4C0CEB" w14:textId="77777777" w:rsidR="00643158" w:rsidRPr="00643158" w:rsidRDefault="00643158" w:rsidP="00643158">
      <w:pPr>
        <w:pStyle w:val="ListParagraph"/>
        <w:ind w:left="1080"/>
        <w:rPr>
          <w:rFonts w:ascii="Times New Roman" w:hAnsi="Times New Roman" w:cs="Times New Roman"/>
        </w:rPr>
      </w:pPr>
    </w:p>
    <w:p w14:paraId="0816824D" w14:textId="77777777" w:rsidR="00960E5A" w:rsidRDefault="00643158" w:rsidP="00960E5A">
      <w:pPr>
        <w:tabs>
          <w:tab w:val="left" w:pos="360"/>
        </w:tabs>
        <w:ind w:left="360" w:hanging="360"/>
        <w:rPr>
          <w:rFonts w:ascii="Times New Roman" w:hAnsi="Times New Roman" w:cs="Times New Roman"/>
          <w:b/>
        </w:rPr>
      </w:pPr>
      <w:r w:rsidRPr="00643158">
        <w:rPr>
          <w:rFonts w:ascii="Times New Roman" w:hAnsi="Times New Roman" w:cs="Times New Roman"/>
          <w:b/>
        </w:rPr>
        <w:t xml:space="preserve">2.     Internship Fieldwork </w:t>
      </w:r>
    </w:p>
    <w:p w14:paraId="650F2656" w14:textId="6A369818" w:rsidR="00643158" w:rsidRPr="00960E5A" w:rsidRDefault="00960E5A" w:rsidP="00960E5A">
      <w:pPr>
        <w:pStyle w:val="ListParagraph"/>
        <w:numPr>
          <w:ilvl w:val="0"/>
          <w:numId w:val="12"/>
        </w:numPr>
        <w:tabs>
          <w:tab w:val="left" w:pos="360"/>
        </w:tabs>
        <w:rPr>
          <w:rFonts w:ascii="Times New Roman" w:hAnsi="Times New Roman" w:cs="Times New Roman"/>
          <w:b/>
        </w:rPr>
      </w:pPr>
      <w:r>
        <w:rPr>
          <w:rFonts w:ascii="Times New Roman" w:hAnsi="Times New Roman" w:cs="Times New Roman"/>
          <w:bCs/>
        </w:rPr>
        <w:t>You will log i</w:t>
      </w:r>
      <w:r w:rsidR="00643158" w:rsidRPr="00960E5A">
        <w:rPr>
          <w:rFonts w:ascii="Times New Roman" w:hAnsi="Times New Roman" w:cs="Times New Roman"/>
          <w:bCs/>
        </w:rPr>
        <w:t xml:space="preserve">nternship hours at the elementary, middle school, and high school levels </w:t>
      </w:r>
      <w:r>
        <w:rPr>
          <w:rFonts w:ascii="Times New Roman" w:hAnsi="Times New Roman" w:cs="Times New Roman"/>
          <w:bCs/>
        </w:rPr>
        <w:t>to</w:t>
      </w:r>
      <w:r w:rsidR="00643158" w:rsidRPr="00960E5A">
        <w:rPr>
          <w:rFonts w:ascii="Times New Roman" w:hAnsi="Times New Roman" w:cs="Times New Roman"/>
          <w:bCs/>
        </w:rPr>
        <w:t xml:space="preserve">  </w:t>
      </w:r>
    </w:p>
    <w:p w14:paraId="113E9B7E" w14:textId="77777777" w:rsidR="00643158" w:rsidRPr="00643158" w:rsidRDefault="00643158" w:rsidP="00643158">
      <w:pPr>
        <w:tabs>
          <w:tab w:val="left" w:pos="360"/>
        </w:tabs>
        <w:ind w:left="360" w:hanging="360"/>
        <w:rPr>
          <w:rFonts w:ascii="Times New Roman" w:hAnsi="Times New Roman" w:cs="Times New Roman"/>
        </w:rPr>
      </w:pPr>
      <w:r w:rsidRPr="00643158">
        <w:rPr>
          <w:rFonts w:ascii="Times New Roman" w:hAnsi="Times New Roman" w:cs="Times New Roman"/>
          <w:bCs/>
        </w:rPr>
        <w:t xml:space="preserve">                  provide the remaining 360 internship hours (</w:t>
      </w:r>
      <w:r w:rsidRPr="00643158">
        <w:rPr>
          <w:rFonts w:ascii="Times New Roman" w:hAnsi="Times New Roman" w:cs="Times New Roman"/>
          <w:u w:val="single"/>
        </w:rPr>
        <w:t>120 hours</w:t>
      </w:r>
      <w:r w:rsidRPr="00643158">
        <w:rPr>
          <w:rFonts w:ascii="Times New Roman" w:hAnsi="Times New Roman" w:cs="Times New Roman"/>
        </w:rPr>
        <w:t xml:space="preserve"> at the </w:t>
      </w:r>
      <w:r w:rsidRPr="00643158">
        <w:rPr>
          <w:rFonts w:ascii="Times New Roman" w:hAnsi="Times New Roman" w:cs="Times New Roman"/>
          <w:i/>
        </w:rPr>
        <w:t>elementary</w:t>
      </w:r>
      <w:r w:rsidRPr="00643158">
        <w:rPr>
          <w:rFonts w:ascii="Times New Roman" w:hAnsi="Times New Roman" w:cs="Times New Roman"/>
        </w:rPr>
        <w:t xml:space="preserve"> level (K-6) </w:t>
      </w:r>
    </w:p>
    <w:p w14:paraId="29DFF9FB" w14:textId="77777777" w:rsidR="00643158" w:rsidRPr="00643158" w:rsidRDefault="00643158" w:rsidP="00643158">
      <w:pPr>
        <w:tabs>
          <w:tab w:val="left" w:pos="360"/>
        </w:tabs>
        <w:ind w:left="360" w:hanging="360"/>
        <w:rPr>
          <w:rFonts w:ascii="Times New Roman" w:hAnsi="Times New Roman" w:cs="Times New Roman"/>
        </w:rPr>
      </w:pPr>
      <w:r w:rsidRPr="00643158">
        <w:rPr>
          <w:rFonts w:ascii="Times New Roman" w:hAnsi="Times New Roman" w:cs="Times New Roman"/>
        </w:rPr>
        <w:t xml:space="preserve">                  for a total of 3 weeks, </w:t>
      </w:r>
      <w:r w:rsidRPr="00643158">
        <w:rPr>
          <w:rFonts w:ascii="Times New Roman" w:hAnsi="Times New Roman" w:cs="Times New Roman"/>
          <w:u w:val="single"/>
        </w:rPr>
        <w:t>120 hours</w:t>
      </w:r>
      <w:r w:rsidRPr="00643158">
        <w:rPr>
          <w:rFonts w:ascii="Times New Roman" w:hAnsi="Times New Roman" w:cs="Times New Roman"/>
        </w:rPr>
        <w:t xml:space="preserve"> at the </w:t>
      </w:r>
      <w:r w:rsidRPr="00643158">
        <w:rPr>
          <w:rFonts w:ascii="Times New Roman" w:hAnsi="Times New Roman" w:cs="Times New Roman"/>
          <w:i/>
        </w:rPr>
        <w:t>middle school</w:t>
      </w:r>
      <w:r w:rsidRPr="00643158">
        <w:rPr>
          <w:rFonts w:ascii="Times New Roman" w:hAnsi="Times New Roman" w:cs="Times New Roman"/>
        </w:rPr>
        <w:t xml:space="preserve"> level (7-9) for a total of 3 </w:t>
      </w:r>
    </w:p>
    <w:p w14:paraId="1085D76C" w14:textId="77777777" w:rsidR="00643158" w:rsidRPr="00643158" w:rsidRDefault="00643158" w:rsidP="00643158">
      <w:pPr>
        <w:tabs>
          <w:tab w:val="left" w:pos="360"/>
        </w:tabs>
        <w:ind w:left="360" w:hanging="360"/>
        <w:rPr>
          <w:rFonts w:ascii="Times New Roman" w:hAnsi="Times New Roman" w:cs="Times New Roman"/>
        </w:rPr>
      </w:pPr>
      <w:r w:rsidRPr="00643158">
        <w:rPr>
          <w:rFonts w:ascii="Times New Roman" w:hAnsi="Times New Roman" w:cs="Times New Roman"/>
        </w:rPr>
        <w:t xml:space="preserve">                  weeks, and </w:t>
      </w:r>
      <w:r w:rsidRPr="00643158">
        <w:rPr>
          <w:rFonts w:ascii="Times New Roman" w:hAnsi="Times New Roman" w:cs="Times New Roman"/>
          <w:u w:val="single"/>
        </w:rPr>
        <w:t>120 hours</w:t>
      </w:r>
      <w:r w:rsidRPr="00643158">
        <w:rPr>
          <w:rFonts w:ascii="Times New Roman" w:hAnsi="Times New Roman" w:cs="Times New Roman"/>
        </w:rPr>
        <w:t xml:space="preserve"> at the </w:t>
      </w:r>
      <w:r w:rsidRPr="00643158">
        <w:rPr>
          <w:rFonts w:ascii="Times New Roman" w:hAnsi="Times New Roman" w:cs="Times New Roman"/>
          <w:i/>
        </w:rPr>
        <w:t>high school</w:t>
      </w:r>
      <w:r w:rsidRPr="00643158">
        <w:rPr>
          <w:rFonts w:ascii="Times New Roman" w:hAnsi="Times New Roman" w:cs="Times New Roman"/>
        </w:rPr>
        <w:t xml:space="preserve"> level (9-12) for a total of 3 weeks.</w:t>
      </w:r>
    </w:p>
    <w:p w14:paraId="79A5F76A" w14:textId="65038866" w:rsidR="00643158" w:rsidRPr="00643158" w:rsidRDefault="00960E5A" w:rsidP="00643158">
      <w:pPr>
        <w:pStyle w:val="ListParagraph"/>
        <w:numPr>
          <w:ilvl w:val="0"/>
          <w:numId w:val="8"/>
        </w:numPr>
        <w:tabs>
          <w:tab w:val="left" w:pos="360"/>
        </w:tabs>
        <w:contextualSpacing/>
        <w:rPr>
          <w:rFonts w:ascii="Times New Roman" w:hAnsi="Times New Roman" w:cs="Times New Roman"/>
        </w:rPr>
      </w:pPr>
      <w:r>
        <w:rPr>
          <w:rFonts w:ascii="Times New Roman" w:hAnsi="Times New Roman" w:cs="Times New Roman"/>
        </w:rPr>
        <w:t>Your i</w:t>
      </w:r>
      <w:r w:rsidR="00643158" w:rsidRPr="00643158">
        <w:rPr>
          <w:rFonts w:ascii="Times New Roman" w:hAnsi="Times New Roman" w:cs="Times New Roman"/>
        </w:rPr>
        <w:t xml:space="preserve">nternship paperwork must be submitted to the Internship Coordinator before </w:t>
      </w:r>
      <w:r>
        <w:rPr>
          <w:rFonts w:ascii="Times New Roman" w:hAnsi="Times New Roman" w:cs="Times New Roman"/>
        </w:rPr>
        <w:t>you are</w:t>
      </w:r>
      <w:r w:rsidR="00643158" w:rsidRPr="00643158">
        <w:rPr>
          <w:rFonts w:ascii="Times New Roman" w:hAnsi="Times New Roman" w:cs="Times New Roman"/>
        </w:rPr>
        <w:t xml:space="preserve"> </w:t>
      </w:r>
    </w:p>
    <w:p w14:paraId="6F118BA6" w14:textId="692BCB95" w:rsidR="00F7316B" w:rsidRPr="00561D2C" w:rsidRDefault="00643158" w:rsidP="00561D2C">
      <w:pPr>
        <w:tabs>
          <w:tab w:val="left" w:pos="360"/>
        </w:tabs>
        <w:ind w:left="360" w:hanging="360"/>
        <w:rPr>
          <w:rFonts w:ascii="Times New Roman" w:hAnsi="Times New Roman" w:cs="Times New Roman"/>
        </w:rPr>
      </w:pPr>
      <w:r w:rsidRPr="00643158">
        <w:rPr>
          <w:rFonts w:ascii="Times New Roman" w:hAnsi="Times New Roman" w:cs="Times New Roman"/>
        </w:rPr>
        <w:t xml:space="preserve">                  provided approval to begin logging internship hours.</w:t>
      </w:r>
    </w:p>
    <w:p w14:paraId="0F27601C" w14:textId="77777777" w:rsidR="00455AE6" w:rsidRPr="00643158" w:rsidRDefault="00455AE6" w:rsidP="00F7316B">
      <w:pPr>
        <w:rPr>
          <w:rFonts w:ascii="Times New Roman" w:hAnsi="Times New Roman" w:cs="Times New Roman"/>
          <w:color w:val="000000"/>
        </w:rPr>
      </w:pPr>
    </w:p>
    <w:p w14:paraId="749ECEF0" w14:textId="71BD66B3" w:rsidR="00561D2C" w:rsidRPr="00561D2C" w:rsidRDefault="00F7316B" w:rsidP="00F7316B">
      <w:pPr>
        <w:rPr>
          <w:rFonts w:ascii="Times New Roman" w:hAnsi="Times New Roman" w:cs="Times New Roman"/>
          <w:color w:val="000000"/>
        </w:rPr>
      </w:pPr>
      <w:r w:rsidRPr="00643158">
        <w:rPr>
          <w:rFonts w:ascii="Times New Roman" w:hAnsi="Times New Roman" w:cs="Times New Roman"/>
          <w:b/>
          <w:bCs/>
          <w:color w:val="000000"/>
        </w:rPr>
        <w:t>As you progress through the program</w:t>
      </w:r>
      <w:r w:rsidR="00960E5A">
        <w:rPr>
          <w:rFonts w:ascii="Times New Roman" w:hAnsi="Times New Roman" w:cs="Times New Roman"/>
          <w:b/>
          <w:bCs/>
          <w:color w:val="000000"/>
        </w:rPr>
        <w:t>,</w:t>
      </w:r>
      <w:r w:rsidRPr="00643158">
        <w:rPr>
          <w:rFonts w:ascii="Times New Roman" w:hAnsi="Times New Roman" w:cs="Times New Roman"/>
          <w:color w:val="000000"/>
        </w:rPr>
        <w:t xml:space="preserve"> it is highly recommended you look at the required courses for your program. Once you have reviewed this information</w:t>
      </w:r>
      <w:r w:rsidR="00960E5A">
        <w:rPr>
          <w:rFonts w:ascii="Times New Roman" w:hAnsi="Times New Roman" w:cs="Times New Roman"/>
          <w:color w:val="000000"/>
        </w:rPr>
        <w:t>,</w:t>
      </w:r>
      <w:r w:rsidRPr="00643158">
        <w:rPr>
          <w:rFonts w:ascii="Times New Roman" w:hAnsi="Times New Roman" w:cs="Times New Roman"/>
          <w:color w:val="000000"/>
        </w:rPr>
        <w:t xml:space="preserve"> you should then determine what courses are left and view the long-term schedule to make a plan moving forward. Remember</w:t>
      </w:r>
      <w:r w:rsidR="00960E5A">
        <w:rPr>
          <w:rFonts w:ascii="Times New Roman" w:hAnsi="Times New Roman" w:cs="Times New Roman"/>
          <w:color w:val="000000"/>
        </w:rPr>
        <w:t>,</w:t>
      </w:r>
      <w:r w:rsidRPr="00643158">
        <w:rPr>
          <w:rFonts w:ascii="Times New Roman" w:hAnsi="Times New Roman" w:cs="Times New Roman"/>
          <w:color w:val="000000"/>
        </w:rPr>
        <w:t xml:space="preserve"> you can always acce</w:t>
      </w:r>
      <w:r w:rsidR="00561D2C">
        <w:rPr>
          <w:rFonts w:ascii="Times New Roman" w:hAnsi="Times New Roman" w:cs="Times New Roman"/>
          <w:color w:val="000000"/>
        </w:rPr>
        <w:t>ss your degree audit</w:t>
      </w:r>
      <w:r w:rsidR="00561D2C" w:rsidRPr="00643158">
        <w:rPr>
          <w:rFonts w:ascii="Times New Roman" w:hAnsi="Times New Roman" w:cs="Times New Roman"/>
          <w:color w:val="000000"/>
        </w:rPr>
        <w:t>) to determine what you have successfully completed and the coursework that you have remaining in the program.</w:t>
      </w:r>
      <w:r w:rsidR="00561D2C">
        <w:rPr>
          <w:rFonts w:ascii="Times New Roman" w:hAnsi="Times New Roman" w:cs="Times New Roman"/>
          <w:color w:val="000000"/>
        </w:rPr>
        <w:t xml:space="preserve"> Instructions: </w:t>
      </w:r>
      <w:r w:rsidRPr="00643158">
        <w:rPr>
          <w:rFonts w:ascii="Times New Roman" w:hAnsi="Times New Roman" w:cs="Times New Roman"/>
          <w:color w:val="000000"/>
        </w:rPr>
        <w:t xml:space="preserve"> </w:t>
      </w:r>
      <w:hyperlink r:id="rId11" w:history="1">
        <w:r w:rsidR="00561D2C" w:rsidRPr="005A2AD8">
          <w:rPr>
            <w:rStyle w:val="Hyperlink"/>
            <w:rFonts w:ascii="Times New Roman" w:hAnsi="Times New Roman" w:cs="Times New Roman"/>
          </w:rPr>
          <w:t>https://www.uwyo.edu/registrar/Degree_Evaluations/index.html</w:t>
        </w:r>
      </w:hyperlink>
    </w:p>
    <w:p w14:paraId="0B75B2F2" w14:textId="77777777" w:rsidR="00F7316B" w:rsidRPr="00643158" w:rsidRDefault="00F7316B" w:rsidP="00F7316B">
      <w:pPr>
        <w:rPr>
          <w:rFonts w:ascii="Times New Roman" w:hAnsi="Times New Roman" w:cs="Times New Roman"/>
          <w:color w:val="000000"/>
        </w:rPr>
      </w:pPr>
    </w:p>
    <w:p w14:paraId="3D5E94CD" w14:textId="77777777" w:rsidR="00F7316B" w:rsidRPr="00643158" w:rsidRDefault="00F7316B" w:rsidP="00F7316B">
      <w:pPr>
        <w:rPr>
          <w:rFonts w:ascii="Times New Roman" w:hAnsi="Times New Roman" w:cs="Times New Roman"/>
        </w:rPr>
      </w:pPr>
      <w:r w:rsidRPr="00643158">
        <w:rPr>
          <w:rFonts w:ascii="Times New Roman" w:hAnsi="Times New Roman" w:cs="Times New Roman"/>
        </w:rPr>
        <w:t>Once again, welcome to the program.  We are glad you’re here.</w:t>
      </w:r>
    </w:p>
    <w:p w14:paraId="1A253153" w14:textId="77777777" w:rsidR="00960E5A" w:rsidRDefault="00960E5A" w:rsidP="00F7316B">
      <w:pPr>
        <w:rPr>
          <w:rFonts w:ascii="Times New Roman" w:hAnsi="Times New Roman" w:cs="Times New Roman"/>
        </w:rPr>
      </w:pPr>
    </w:p>
    <w:p w14:paraId="707F60B9" w14:textId="0A19C848" w:rsidR="00F7316B" w:rsidRPr="00643158" w:rsidRDefault="00F7316B" w:rsidP="00F7316B">
      <w:pPr>
        <w:rPr>
          <w:rFonts w:ascii="Times New Roman" w:hAnsi="Times New Roman" w:cs="Times New Roman"/>
        </w:rPr>
      </w:pPr>
      <w:r w:rsidRPr="00643158">
        <w:rPr>
          <w:rFonts w:ascii="Times New Roman" w:hAnsi="Times New Roman" w:cs="Times New Roman"/>
        </w:rPr>
        <w:t>Please be in touch if you have questions.</w:t>
      </w:r>
    </w:p>
    <w:p w14:paraId="61AE9AC2" w14:textId="77777777" w:rsidR="00F7316B" w:rsidRPr="00643158" w:rsidRDefault="00F7316B" w:rsidP="00F7316B">
      <w:pPr>
        <w:rPr>
          <w:rFonts w:ascii="Times New Roman" w:hAnsi="Times New Roman" w:cs="Times New Roman"/>
        </w:rPr>
      </w:pPr>
    </w:p>
    <w:p w14:paraId="0273E091" w14:textId="77777777" w:rsidR="002E3818" w:rsidRPr="00643158" w:rsidRDefault="002E3818" w:rsidP="00F7316B">
      <w:pPr>
        <w:rPr>
          <w:rFonts w:ascii="Times New Roman" w:hAnsi="Times New Roman" w:cs="Times New Roman"/>
        </w:rPr>
      </w:pPr>
    </w:p>
    <w:p w14:paraId="327AD738" w14:textId="77777777" w:rsidR="00436E5A" w:rsidRPr="00643158" w:rsidRDefault="00643158" w:rsidP="00F7316B">
      <w:pPr>
        <w:rPr>
          <w:rFonts w:ascii="Times New Roman" w:hAnsi="Times New Roman" w:cs="Times New Roman"/>
        </w:rPr>
      </w:pPr>
      <w:r w:rsidRPr="00643158">
        <w:rPr>
          <w:rFonts w:ascii="Times New Roman" w:hAnsi="Times New Roman" w:cs="Times New Roman"/>
        </w:rPr>
        <w:t>Dr. Margaret Hudson, EdD</w:t>
      </w:r>
    </w:p>
    <w:p w14:paraId="2D9F5032" w14:textId="77777777" w:rsidR="00643158" w:rsidRPr="00643158" w:rsidRDefault="00643158" w:rsidP="00F7316B">
      <w:pPr>
        <w:rPr>
          <w:rFonts w:ascii="Times New Roman" w:hAnsi="Times New Roman" w:cs="Times New Roman"/>
          <w:color w:val="492F24"/>
          <w:shd w:val="clear" w:color="auto" w:fill="FFFFFF"/>
        </w:rPr>
      </w:pPr>
      <w:r w:rsidRPr="00643158">
        <w:rPr>
          <w:rFonts w:ascii="Times New Roman" w:hAnsi="Times New Roman" w:cs="Times New Roman"/>
          <w:color w:val="492F24"/>
          <w:shd w:val="clear" w:color="auto" w:fill="FFFFFF"/>
        </w:rPr>
        <w:t>Assistant Professor of Ed Leadership</w:t>
      </w:r>
    </w:p>
    <w:p w14:paraId="53D45844" w14:textId="77777777" w:rsidR="00643158" w:rsidRPr="00643158" w:rsidRDefault="00643158" w:rsidP="00F7316B">
      <w:pPr>
        <w:rPr>
          <w:rFonts w:ascii="Times New Roman" w:hAnsi="Times New Roman" w:cs="Times New Roman"/>
          <w:color w:val="492F24"/>
          <w:shd w:val="clear" w:color="auto" w:fill="FFFFFF"/>
        </w:rPr>
      </w:pPr>
      <w:r w:rsidRPr="00643158">
        <w:rPr>
          <w:rFonts w:ascii="Times New Roman" w:hAnsi="Times New Roman" w:cs="Times New Roman"/>
          <w:color w:val="492F24"/>
          <w:shd w:val="clear" w:color="auto" w:fill="FFFFFF"/>
        </w:rPr>
        <w:t>MA/Principal Certificate Adviser</w:t>
      </w:r>
    </w:p>
    <w:p w14:paraId="144B1B32" w14:textId="77777777" w:rsidR="00643158" w:rsidRPr="00643158" w:rsidRDefault="00643158" w:rsidP="00F7316B">
      <w:pPr>
        <w:rPr>
          <w:rFonts w:ascii="Times New Roman" w:hAnsi="Times New Roman" w:cs="Times New Roman"/>
        </w:rPr>
      </w:pPr>
      <w:r w:rsidRPr="00643158">
        <w:rPr>
          <w:rFonts w:ascii="Times New Roman" w:hAnsi="Times New Roman" w:cs="Times New Roman"/>
          <w:color w:val="492F24"/>
          <w:shd w:val="clear" w:color="auto" w:fill="FFFFFF"/>
        </w:rPr>
        <w:t>Internship Coordinator</w:t>
      </w:r>
      <w:r w:rsidRPr="00643158">
        <w:rPr>
          <w:rFonts w:ascii="Times New Roman" w:hAnsi="Times New Roman" w:cs="Times New Roman"/>
          <w:color w:val="492F24"/>
        </w:rPr>
        <w:br/>
      </w:r>
      <w:r w:rsidRPr="00643158">
        <w:rPr>
          <w:rFonts w:ascii="Times New Roman" w:hAnsi="Times New Roman" w:cs="Times New Roman"/>
          <w:color w:val="492F24"/>
          <w:shd w:val="clear" w:color="auto" w:fill="FFFFFF"/>
        </w:rPr>
        <w:t>307-766-4033 | Education 307</w:t>
      </w:r>
      <w:r w:rsidRPr="00643158">
        <w:rPr>
          <w:rFonts w:ascii="Times New Roman" w:hAnsi="Times New Roman" w:cs="Times New Roman"/>
          <w:color w:val="492F24"/>
        </w:rPr>
        <w:br/>
      </w:r>
      <w:hyperlink r:id="rId12" w:history="1">
        <w:r w:rsidRPr="00643158">
          <w:rPr>
            <w:rStyle w:val="Hyperlink"/>
            <w:rFonts w:ascii="Times New Roman" w:hAnsi="Times New Roman" w:cs="Times New Roman"/>
            <w:color w:val="0274D4"/>
            <w:shd w:val="clear" w:color="auto" w:fill="FFFFFF"/>
          </w:rPr>
          <w:t>mhudson@uwyo.edu</w:t>
        </w:r>
      </w:hyperlink>
    </w:p>
    <w:p w14:paraId="205F159F" w14:textId="77777777" w:rsidR="00561D2C" w:rsidRDefault="00561D2C">
      <w:pPr>
        <w:rPr>
          <w:rFonts w:ascii="Times New Roman" w:hAnsi="Times New Roman" w:cs="Times New Roman"/>
        </w:rPr>
      </w:pPr>
    </w:p>
    <w:p w14:paraId="7ACD4109" w14:textId="77777777" w:rsidR="00561D2C" w:rsidRPr="00643158" w:rsidRDefault="00561D2C" w:rsidP="00561D2C">
      <w:pPr>
        <w:jc w:val="right"/>
        <w:rPr>
          <w:rFonts w:ascii="Times New Roman" w:hAnsi="Times New Roman" w:cs="Times New Roman"/>
        </w:rPr>
      </w:pPr>
      <w:r>
        <w:rPr>
          <w:rFonts w:ascii="Times New Roman" w:hAnsi="Times New Roman" w:cs="Times New Roman"/>
        </w:rPr>
        <w:t>Updated on 10.12.2022</w:t>
      </w:r>
    </w:p>
    <w:sectPr w:rsidR="00561D2C" w:rsidRPr="0064315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D13E" w14:textId="77777777" w:rsidR="008A25E6" w:rsidRDefault="008A25E6" w:rsidP="00CD4703">
      <w:r>
        <w:separator/>
      </w:r>
    </w:p>
  </w:endnote>
  <w:endnote w:type="continuationSeparator" w:id="0">
    <w:p w14:paraId="11548CFB" w14:textId="77777777" w:rsidR="008A25E6" w:rsidRDefault="008A25E6" w:rsidP="00CD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1FB4" w14:textId="77777777" w:rsidR="008A25E6" w:rsidRDefault="008A25E6" w:rsidP="00CD4703">
      <w:r>
        <w:separator/>
      </w:r>
    </w:p>
  </w:footnote>
  <w:footnote w:type="continuationSeparator" w:id="0">
    <w:p w14:paraId="2E041B19" w14:textId="77777777" w:rsidR="008A25E6" w:rsidRDefault="008A25E6" w:rsidP="00CD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74428"/>
      <w:docPartObj>
        <w:docPartGallery w:val="Page Numbers (Top of Page)"/>
        <w:docPartUnique/>
      </w:docPartObj>
    </w:sdtPr>
    <w:sdtEndPr>
      <w:rPr>
        <w:noProof/>
      </w:rPr>
    </w:sdtEndPr>
    <w:sdtContent>
      <w:p w14:paraId="1892E486" w14:textId="7C31C36A" w:rsidR="00CD4703" w:rsidRDefault="00CD4703">
        <w:pPr>
          <w:pStyle w:val="Header"/>
          <w:jc w:val="right"/>
        </w:pPr>
        <w:r>
          <w:t xml:space="preserve">Ed Leadership MA &amp; Principal Certificate Advising Notes                                                </w:t>
        </w:r>
        <w:r>
          <w:fldChar w:fldCharType="begin"/>
        </w:r>
        <w:r>
          <w:instrText xml:space="preserve"> PAGE   \* MERGEFORMAT </w:instrText>
        </w:r>
        <w:r>
          <w:fldChar w:fldCharType="separate"/>
        </w:r>
        <w:r w:rsidR="008A25E6">
          <w:rPr>
            <w:noProof/>
          </w:rPr>
          <w:t>1</w:t>
        </w:r>
        <w:r>
          <w:rPr>
            <w:noProof/>
          </w:rPr>
          <w:fldChar w:fldCharType="end"/>
        </w:r>
      </w:p>
    </w:sdtContent>
  </w:sdt>
  <w:p w14:paraId="77B20381" w14:textId="77777777" w:rsidR="00CD4703" w:rsidRDefault="00CD4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989"/>
    <w:multiLevelType w:val="hybridMultilevel"/>
    <w:tmpl w:val="EEA2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02C0"/>
    <w:multiLevelType w:val="hybridMultilevel"/>
    <w:tmpl w:val="6E7A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3477"/>
    <w:multiLevelType w:val="hybridMultilevel"/>
    <w:tmpl w:val="E3E8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3B17A4"/>
    <w:multiLevelType w:val="hybridMultilevel"/>
    <w:tmpl w:val="4480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755BA"/>
    <w:multiLevelType w:val="hybridMultilevel"/>
    <w:tmpl w:val="12C42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A54CE8"/>
    <w:multiLevelType w:val="hybridMultilevel"/>
    <w:tmpl w:val="4E9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1F27DD"/>
    <w:multiLevelType w:val="hybridMultilevel"/>
    <w:tmpl w:val="166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0460A"/>
    <w:multiLevelType w:val="hybridMultilevel"/>
    <w:tmpl w:val="4AC4D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003F6"/>
    <w:multiLevelType w:val="hybridMultilevel"/>
    <w:tmpl w:val="2C7CD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6062B3"/>
    <w:multiLevelType w:val="hybridMultilevel"/>
    <w:tmpl w:val="50C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A4955"/>
    <w:multiLevelType w:val="hybridMultilevel"/>
    <w:tmpl w:val="42785A08"/>
    <w:lvl w:ilvl="0" w:tplc="6D2C918E">
      <w:start w:val="1"/>
      <w:numFmt w:val="decimal"/>
      <w:lvlText w:val="%1."/>
      <w:lvlJc w:val="left"/>
      <w:pPr>
        <w:ind w:left="4320" w:hanging="360"/>
      </w:pPr>
      <w:rPr>
        <w:rFonts w:hint="default"/>
      </w:rPr>
    </w:lvl>
    <w:lvl w:ilvl="1" w:tplc="4DB0C63C">
      <w:start w:val="1"/>
      <w:numFmt w:val="lowerLetter"/>
      <w:lvlText w:val="%2."/>
      <w:lvlJc w:val="left"/>
      <w:pPr>
        <w:ind w:left="5040" w:hanging="360"/>
      </w:pPr>
      <w:rPr>
        <w:b w:val="0"/>
      </w:r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7CBF7E9E"/>
    <w:multiLevelType w:val="hybridMultilevel"/>
    <w:tmpl w:val="A934D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9"/>
  </w:num>
  <w:num w:numId="6">
    <w:abstractNumId w:val="10"/>
  </w:num>
  <w:num w:numId="7">
    <w:abstractNumId w:val="4"/>
  </w:num>
  <w:num w:numId="8">
    <w:abstractNumId w:val="11"/>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6B"/>
    <w:rsid w:val="00065862"/>
    <w:rsid w:val="001619E2"/>
    <w:rsid w:val="002E3818"/>
    <w:rsid w:val="003A4B6C"/>
    <w:rsid w:val="00436E5A"/>
    <w:rsid w:val="00455AE6"/>
    <w:rsid w:val="004865D9"/>
    <w:rsid w:val="005452AE"/>
    <w:rsid w:val="00561D2C"/>
    <w:rsid w:val="005756E1"/>
    <w:rsid w:val="005A0C54"/>
    <w:rsid w:val="00643158"/>
    <w:rsid w:val="00682D71"/>
    <w:rsid w:val="00786098"/>
    <w:rsid w:val="007D1EE7"/>
    <w:rsid w:val="008314C8"/>
    <w:rsid w:val="008A25E6"/>
    <w:rsid w:val="008C2995"/>
    <w:rsid w:val="00937D7A"/>
    <w:rsid w:val="00960E5A"/>
    <w:rsid w:val="009C5749"/>
    <w:rsid w:val="00B442BC"/>
    <w:rsid w:val="00C34A35"/>
    <w:rsid w:val="00C6758C"/>
    <w:rsid w:val="00CD4703"/>
    <w:rsid w:val="00DB6664"/>
    <w:rsid w:val="00E01B37"/>
    <w:rsid w:val="00E475A9"/>
    <w:rsid w:val="00EB69CA"/>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17A8"/>
  <w15:chartTrackingRefBased/>
  <w15:docId w15:val="{4A127F11-7EF7-4AF5-BDDB-7B3B8F2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6B"/>
    <w:rPr>
      <w:color w:val="0563C1" w:themeColor="hyperlink"/>
      <w:u w:val="single"/>
    </w:rPr>
  </w:style>
  <w:style w:type="paragraph" w:styleId="ListParagraph">
    <w:name w:val="List Paragraph"/>
    <w:basedOn w:val="Normal"/>
    <w:uiPriority w:val="72"/>
    <w:qFormat/>
    <w:rsid w:val="00F7316B"/>
    <w:pPr>
      <w:ind w:left="720"/>
    </w:pPr>
  </w:style>
  <w:style w:type="paragraph" w:styleId="Header">
    <w:name w:val="header"/>
    <w:basedOn w:val="Normal"/>
    <w:link w:val="HeaderChar"/>
    <w:uiPriority w:val="99"/>
    <w:unhideWhenUsed/>
    <w:rsid w:val="00CD4703"/>
    <w:pPr>
      <w:tabs>
        <w:tab w:val="center" w:pos="4680"/>
        <w:tab w:val="right" w:pos="9360"/>
      </w:tabs>
    </w:pPr>
  </w:style>
  <w:style w:type="character" w:customStyle="1" w:styleId="HeaderChar">
    <w:name w:val="Header Char"/>
    <w:basedOn w:val="DefaultParagraphFont"/>
    <w:link w:val="Header"/>
    <w:uiPriority w:val="99"/>
    <w:rsid w:val="00CD4703"/>
  </w:style>
  <w:style w:type="paragraph" w:styleId="Footer">
    <w:name w:val="footer"/>
    <w:basedOn w:val="Normal"/>
    <w:link w:val="FooterChar"/>
    <w:uiPriority w:val="99"/>
    <w:unhideWhenUsed/>
    <w:rsid w:val="00CD4703"/>
    <w:pPr>
      <w:tabs>
        <w:tab w:val="center" w:pos="4680"/>
        <w:tab w:val="right" w:pos="9360"/>
      </w:tabs>
    </w:pPr>
  </w:style>
  <w:style w:type="character" w:customStyle="1" w:styleId="FooterChar">
    <w:name w:val="Footer Char"/>
    <w:basedOn w:val="DefaultParagraphFont"/>
    <w:link w:val="Footer"/>
    <w:uiPriority w:val="99"/>
    <w:rsid w:val="00CD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clad/edleadership/curriculum/ma-curriculum-requirement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wyo.edu/clad/edleadership/resources.html" TargetMode="External"/><Relationship Id="rId12" Type="http://schemas.openxmlformats.org/officeDocument/2006/relationships/hyperlink" Target="mailto:mhudson@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yo.edu/registrar/Degree_Evaluation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yo.edu/clad/_files/documents/ed-leadership/sp-2022-updated-edad-ma.cert-long-term-schedule.pdf" TargetMode="External"/><Relationship Id="rId4" Type="http://schemas.openxmlformats.org/officeDocument/2006/relationships/webSettings" Target="webSettings.xml"/><Relationship Id="rId9" Type="http://schemas.openxmlformats.org/officeDocument/2006/relationships/hyperlink" Target="http://www.uwyo.edu/clad/edleadership/curriculum/school-pincipal-certicate-curriculum-require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 Moran</dc:creator>
  <cp:keywords/>
  <dc:description/>
  <cp:lastModifiedBy>Tiffany J. LeGal</cp:lastModifiedBy>
  <cp:revision>2</cp:revision>
  <dcterms:created xsi:type="dcterms:W3CDTF">2022-10-12T19:36:00Z</dcterms:created>
  <dcterms:modified xsi:type="dcterms:W3CDTF">2022-10-12T19:36:00Z</dcterms:modified>
</cp:coreProperties>
</file>